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69" w:rsidRDefault="00935A41"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990FAD0" wp14:editId="59F2CC9C">
            <wp:simplePos x="0" y="0"/>
            <wp:positionH relativeFrom="margin">
              <wp:align>left</wp:align>
            </wp:positionH>
            <wp:positionV relativeFrom="paragraph">
              <wp:posOffset>5411160</wp:posOffset>
            </wp:positionV>
            <wp:extent cx="6409055" cy="434403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E26EB6" w:rsidP="00621469"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9BDF6C" wp14:editId="02D73C1B">
                <wp:simplePos x="0" y="0"/>
                <wp:positionH relativeFrom="margin">
                  <wp:posOffset>287079</wp:posOffset>
                </wp:positionH>
                <wp:positionV relativeFrom="paragraph">
                  <wp:posOffset>7104</wp:posOffset>
                </wp:positionV>
                <wp:extent cx="6081823" cy="1945758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1945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11334" w:rsidRPr="00611334" w:rsidRDefault="00611334" w:rsidP="00E26E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Перспективный план </w:t>
                            </w:r>
                          </w:p>
                          <w:p w:rsidR="00E26EB6" w:rsidRDefault="00611334" w:rsidP="00E26E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работы с родителями</w:t>
                            </w:r>
                          </w:p>
                          <w:p w:rsidR="006235FE" w:rsidRPr="00E26EB6" w:rsidRDefault="005171DD" w:rsidP="00E26E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2023-2024</w:t>
                            </w:r>
                            <w:bookmarkStart w:id="0" w:name="_GoBack"/>
                            <w:bookmarkEnd w:id="0"/>
                            <w:r w:rsidR="006235FE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учебный год</w:t>
                            </w:r>
                          </w:p>
                          <w:p w:rsidR="00935A41" w:rsidRDefault="00935A41" w:rsidP="00935A4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935A41" w:rsidRDefault="00935A41" w:rsidP="00935A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2.6pt;margin-top:.55pt;width:478.9pt;height:153.2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" filled="f" stroked="f" strokeweight=".5pt">
                <v:textbox>
                  <w:txbxContent>
                    <w:p w:rsidR="00611334" w:rsidRPr="00611334" w:rsidRDefault="00611334" w:rsidP="00E26EB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Перспективный план </w:t>
                      </w:r>
                    </w:p>
                    <w:p w:rsidR="00E26EB6" w:rsidRDefault="00611334" w:rsidP="00E26EB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работы с родителями</w:t>
                      </w:r>
                    </w:p>
                    <w:p w:rsidR="006235FE" w:rsidRPr="00E26EB6" w:rsidRDefault="005171DD" w:rsidP="00E26EB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на 2023-2024</w:t>
                      </w:r>
                      <w:bookmarkStart w:id="1" w:name="_GoBack"/>
                      <w:bookmarkEnd w:id="1"/>
                      <w:r w:rsidR="006235FE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учебный год</w:t>
                      </w:r>
                    </w:p>
                    <w:p w:rsidR="00935A41" w:rsidRDefault="00935A41" w:rsidP="00935A4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935A41" w:rsidRDefault="00935A41" w:rsidP="00935A41"/>
                  </w:txbxContent>
                </v:textbox>
                <w10:wrap anchorx="margin"/>
              </v:shape>
            </w:pict>
          </mc:Fallback>
        </mc:AlternateContent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09147D" w:rsidRDefault="0009147D" w:rsidP="0009147D"/>
    <w:p w:rsidR="0009147D" w:rsidRPr="0009147D" w:rsidRDefault="0009147D" w:rsidP="0009147D"/>
    <w:p w:rsidR="0009147D" w:rsidRPr="0009147D" w:rsidRDefault="00E26EB6" w:rsidP="0009147D">
      <w:pPr>
        <w:spacing w:after="0" w:line="240" w:lineRule="auto"/>
        <w:jc w:val="center"/>
        <w:rPr>
          <w:color w:val="FF0000"/>
        </w:rPr>
      </w:pPr>
      <w:r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  <w:t xml:space="preserve"> </w:t>
      </w:r>
    </w:p>
    <w:tbl>
      <w:tblPr>
        <w:tblW w:w="10592" w:type="dxa"/>
        <w:tblLayout w:type="fixed"/>
        <w:tblLook w:val="0000" w:firstRow="0" w:lastRow="0" w:firstColumn="0" w:lastColumn="0" w:noHBand="0" w:noVBand="0"/>
      </w:tblPr>
      <w:tblGrid>
        <w:gridCol w:w="659"/>
        <w:gridCol w:w="7538"/>
        <w:gridCol w:w="2395"/>
      </w:tblGrid>
      <w:tr w:rsidR="00611334" w:rsidRPr="00CB2F4E" w:rsidTr="00611334">
        <w:trPr>
          <w:trHeight w:val="10345"/>
        </w:trPr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5.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611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6.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611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7.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8.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611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Pr="0029542B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7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334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Выступление на групповых родительских собраниях:</w:t>
            </w:r>
          </w:p>
          <w:p w:rsidR="00611334" w:rsidRDefault="00611334" w:rsidP="00483874">
            <w:pPr>
              <w:widowControl w:val="0"/>
              <w:tabs>
                <w:tab w:val="left" w:pos="720"/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ind w:left="720" w:hanging="360"/>
              <w:rPr>
                <w:rFonts w:ascii="Wingdings" w:hAnsi="Wingdings" w:cs="Wingdings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tabs>
                <w:tab w:val="left" w:pos="720"/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ind w:left="720" w:hanging="36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Wingdings" w:hAnsi="Wingdings" w:cs="Wingdings"/>
                <w:sz w:val="28"/>
                <w:szCs w:val="28"/>
              </w:rPr>
              <w:t></w:t>
            </w:r>
            <w:r>
              <w:rPr>
                <w:rFonts w:ascii="Wingdings" w:hAnsi="Wingdings" w:cs="Wingdings"/>
                <w:sz w:val="28"/>
                <w:szCs w:val="28"/>
              </w:rPr>
              <w:tab/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Знакомство с программой музыкального развития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  <w:t>и воспитания детей;</w:t>
            </w:r>
          </w:p>
          <w:p w:rsidR="00611334" w:rsidRPr="00EC3DB8" w:rsidRDefault="00611334" w:rsidP="00483874">
            <w:pPr>
              <w:widowControl w:val="0"/>
              <w:tabs>
                <w:tab w:val="left" w:pos="720"/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ind w:left="720" w:hanging="36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Wingdings" w:hAnsi="Wingdings" w:cs="Wingdings"/>
                <w:sz w:val="28"/>
                <w:szCs w:val="28"/>
              </w:rPr>
              <w:t></w:t>
            </w:r>
            <w:r>
              <w:rPr>
                <w:rFonts w:ascii="Wingdings" w:hAnsi="Wingdings" w:cs="Wingdings"/>
                <w:sz w:val="28"/>
                <w:szCs w:val="28"/>
              </w:rPr>
              <w:tab/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Утверждение плана совместных мероприятий на учебный год.</w:t>
            </w:r>
            <w:r w:rsidRPr="00EC3DB8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611334" w:rsidRPr="006E194F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194F">
              <w:rPr>
                <w:rFonts w:ascii="Times New Roman" w:hAnsi="Times New Roman" w:cs="Times New Roman"/>
                <w:sz w:val="28"/>
                <w:szCs w:val="28"/>
              </w:rPr>
              <w:t>Индивидуальные и групповые консультации по вопросам музыкального образования детей.</w:t>
            </w:r>
          </w:p>
          <w:p w:rsidR="00611334" w:rsidRPr="006E194F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E194F">
              <w:rPr>
                <w:rFonts w:ascii="Times New Roman" w:hAnsi="Times New Roman" w:cs="Times New Roman"/>
                <w:sz w:val="28"/>
                <w:szCs w:val="28"/>
              </w:rPr>
              <w:t>Регулярное проведение анкетирования родителей с целью выявления их образовательных потребностей в музыкальном развитии детей.</w:t>
            </w:r>
            <w:r w:rsidRPr="006E194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E194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Привлечение родителей к участию в музыкально-образовательном процессе (оказание помощи в оснащение музыкальной предметно-развивающей среды; проведение совместными силами детского, педагогического и родительского коллектива детских праздников, фестивалей, конкурсов, развлечений и др.).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  <w:t>Подготовка консультативного материала по вопросам музыкального воспитания и образования детей для родительского уголка</w:t>
            </w:r>
          </w:p>
          <w:p w:rsidR="00611334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(через файловую папку «Музыкальная палитра»).</w:t>
            </w:r>
          </w:p>
          <w:p w:rsidR="00611334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Организация показа для родителей музыкальных занятий, развлечений, концертов и др.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611334" w:rsidRPr="006E194F" w:rsidRDefault="00611334" w:rsidP="00483874">
            <w:pPr>
              <w:widowControl w:val="0"/>
              <w:tabs>
                <w:tab w:val="left" w:pos="277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Регулярное обновление материалов папки-передвижки «Наши любимые песни» в каждой возрастной группе.</w:t>
            </w: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br/>
            </w: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br/>
              <w:t xml:space="preserve">Выступление на итоговом родительском собрании с обобщающими результатами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качества музыкального образования детей.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C3DB8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611334" w:rsidRPr="00EC3DB8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По мере необходимости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В течение года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III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Pr="00136E33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Pr="00136E33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Pr="00136E33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IV</w:t>
            </w:r>
            <w:r w:rsidRPr="00CB2F4E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CB2F4E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CB2F4E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 мере необходимости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 раз в квартал</w:t>
            </w: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11334" w:rsidRPr="00D65C11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  <w:lang w:val="en-US"/>
              </w:rPr>
              <w:t>V</w:t>
            </w:r>
          </w:p>
          <w:p w:rsidR="00611334" w:rsidRPr="00CB2F4E" w:rsidRDefault="00611334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CB2F4E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</w:p>
        </w:tc>
      </w:tr>
    </w:tbl>
    <w:p w:rsidR="0009147D" w:rsidRDefault="0009147D" w:rsidP="0009147D">
      <w:pPr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</w:pPr>
    </w:p>
    <w:p w:rsidR="0009147D" w:rsidRPr="0009147D" w:rsidRDefault="0009147D" w:rsidP="0009147D"/>
    <w:p w:rsidR="00621469" w:rsidRPr="0009147D" w:rsidRDefault="00621469" w:rsidP="0009147D"/>
    <w:sectPr w:rsidR="00621469" w:rsidRPr="0009147D" w:rsidSect="0093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541C6"/>
    <w:rsid w:val="0009147D"/>
    <w:rsid w:val="001A7437"/>
    <w:rsid w:val="0026102C"/>
    <w:rsid w:val="00407DEE"/>
    <w:rsid w:val="005171DD"/>
    <w:rsid w:val="00611334"/>
    <w:rsid w:val="00621469"/>
    <w:rsid w:val="006235FE"/>
    <w:rsid w:val="00935A41"/>
    <w:rsid w:val="00E2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10</cp:revision>
  <dcterms:created xsi:type="dcterms:W3CDTF">2020-07-14T07:15:00Z</dcterms:created>
  <dcterms:modified xsi:type="dcterms:W3CDTF">2023-06-26T16:33:00Z</dcterms:modified>
</cp:coreProperties>
</file>